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491A87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183AF2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>SEGUNDA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503A22">
        <w:rPr>
          <w:sz w:val="28"/>
          <w:szCs w:val="28"/>
        </w:rPr>
        <w:t xml:space="preserve"> vinte e quatro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 w:rsidR="00183AF2">
        <w:rPr>
          <w:sz w:val="28"/>
          <w:szCs w:val="28"/>
        </w:rPr>
        <w:t>Agosto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503A22" w:rsidRPr="0038462B">
        <w:rPr>
          <w:b/>
          <w:sz w:val="28"/>
          <w:szCs w:val="28"/>
        </w:rPr>
        <w:t>Edigar</w:t>
      </w:r>
      <w:proofErr w:type="spellEnd"/>
      <w:r w:rsidR="00503A22" w:rsidRPr="0038462B">
        <w:rPr>
          <w:b/>
          <w:sz w:val="28"/>
          <w:szCs w:val="28"/>
        </w:rPr>
        <w:t xml:space="preserve"> Gonçalves</w:t>
      </w:r>
      <w:r w:rsidR="00503A22" w:rsidRPr="0014341A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– Vice-Presidente da Câmara Municipal de </w:t>
      </w:r>
      <w:proofErr w:type="spellStart"/>
      <w:r w:rsidR="00503A22">
        <w:rPr>
          <w:sz w:val="28"/>
          <w:szCs w:val="28"/>
        </w:rPr>
        <w:t>Nazária</w:t>
      </w:r>
      <w:proofErr w:type="spellEnd"/>
      <w:r w:rsidR="00503A22">
        <w:rPr>
          <w:sz w:val="28"/>
          <w:szCs w:val="28"/>
        </w:rPr>
        <w:t xml:space="preserve">;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B63954">
        <w:rPr>
          <w:b/>
          <w:sz w:val="28"/>
          <w:szCs w:val="28"/>
        </w:rPr>
        <w:t>Francisco Bezerra Neto</w:t>
      </w:r>
      <w:r w:rsidR="00B63954">
        <w:rPr>
          <w:sz w:val="28"/>
          <w:szCs w:val="28"/>
        </w:rPr>
        <w:t xml:space="preserve"> – 1º Secretário da Câmara Municipal de </w:t>
      </w:r>
      <w:proofErr w:type="spellStart"/>
      <w:r w:rsidR="00B63954">
        <w:rPr>
          <w:sz w:val="28"/>
          <w:szCs w:val="28"/>
        </w:rPr>
        <w:t>Nazária</w:t>
      </w:r>
      <w:proofErr w:type="spellEnd"/>
      <w:r w:rsidR="00B63954">
        <w:rPr>
          <w:sz w:val="28"/>
          <w:szCs w:val="28"/>
        </w:rPr>
        <w:t xml:space="preserve">; </w:t>
      </w:r>
      <w:r w:rsidR="00F80897">
        <w:rPr>
          <w:b/>
          <w:sz w:val="28"/>
          <w:szCs w:val="28"/>
        </w:rPr>
        <w:t>Vereador Marcelo Carvalho, Vereador</w:t>
      </w:r>
      <w:r w:rsidR="00183AF2">
        <w:rPr>
          <w:b/>
          <w:sz w:val="28"/>
          <w:szCs w:val="28"/>
        </w:rPr>
        <w:t>a</w:t>
      </w:r>
      <w:r w:rsidR="00F80897">
        <w:rPr>
          <w:b/>
          <w:sz w:val="28"/>
          <w:szCs w:val="28"/>
        </w:rPr>
        <w:t xml:space="preserve"> </w:t>
      </w:r>
      <w:r w:rsidR="00183AF2">
        <w:rPr>
          <w:b/>
          <w:sz w:val="28"/>
          <w:szCs w:val="28"/>
        </w:rPr>
        <w:t>Francisca de Araújo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183AF2">
        <w:rPr>
          <w:sz w:val="28"/>
          <w:szCs w:val="28"/>
        </w:rPr>
        <w:t>décima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 xml:space="preserve">do dia </w:t>
      </w:r>
      <w:r w:rsidR="00B54E17">
        <w:rPr>
          <w:sz w:val="28"/>
          <w:szCs w:val="28"/>
        </w:rPr>
        <w:t>dez de agosto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601DEA" w:rsidRPr="00B94664">
        <w:rPr>
          <w:b/>
          <w:sz w:val="28"/>
          <w:szCs w:val="28"/>
        </w:rPr>
        <w:t>ORADOR</w:t>
      </w:r>
      <w:r w:rsidR="00601DEA">
        <w:rPr>
          <w:b/>
          <w:sz w:val="28"/>
          <w:szCs w:val="28"/>
        </w:rPr>
        <w:t xml:space="preserve"> </w:t>
      </w:r>
      <w:r w:rsidR="00431185">
        <w:rPr>
          <w:b/>
          <w:sz w:val="28"/>
          <w:szCs w:val="28"/>
        </w:rPr>
        <w:t>–</w:t>
      </w:r>
      <w:r w:rsidR="0065373F" w:rsidRPr="00B94664">
        <w:rPr>
          <w:b/>
          <w:sz w:val="28"/>
          <w:szCs w:val="28"/>
        </w:rPr>
        <w:t xml:space="preserve"> </w:t>
      </w:r>
      <w:r w:rsidR="00431185">
        <w:rPr>
          <w:b/>
          <w:sz w:val="28"/>
          <w:szCs w:val="28"/>
        </w:rPr>
        <w:t>MARCELO CARVALHO</w:t>
      </w:r>
      <w:r w:rsidR="00B10F55" w:rsidRPr="00B94664">
        <w:rPr>
          <w:b/>
          <w:sz w:val="28"/>
          <w:szCs w:val="28"/>
        </w:rPr>
        <w:t xml:space="preserve"> – P</w:t>
      </w:r>
      <w:r w:rsidR="00431185">
        <w:rPr>
          <w:b/>
          <w:sz w:val="28"/>
          <w:szCs w:val="28"/>
        </w:rPr>
        <w:t>D</w:t>
      </w:r>
      <w:r w:rsidR="00B10F55">
        <w:rPr>
          <w:b/>
          <w:sz w:val="28"/>
          <w:szCs w:val="28"/>
        </w:rPr>
        <w:t>T</w:t>
      </w:r>
      <w:r w:rsidR="000B57EC" w:rsidRPr="00B94664">
        <w:rPr>
          <w:b/>
          <w:sz w:val="28"/>
          <w:szCs w:val="28"/>
        </w:rPr>
        <w:t>.</w:t>
      </w:r>
      <w:r w:rsidR="000B57EC" w:rsidRPr="00B94664">
        <w:rPr>
          <w:sz w:val="28"/>
          <w:szCs w:val="28"/>
        </w:rPr>
        <w:t xml:space="preserve"> Inicialmente saudou a todos.</w:t>
      </w:r>
      <w:r w:rsidR="00431185">
        <w:rPr>
          <w:sz w:val="28"/>
          <w:szCs w:val="28"/>
        </w:rPr>
        <w:t xml:space="preserve"> Comentou sobre o calçamento de </w:t>
      </w:r>
      <w:proofErr w:type="spellStart"/>
      <w:r w:rsidR="00431185">
        <w:rPr>
          <w:sz w:val="28"/>
          <w:szCs w:val="28"/>
        </w:rPr>
        <w:t>Nazária</w:t>
      </w:r>
      <w:proofErr w:type="spellEnd"/>
      <w:r w:rsidR="00431185">
        <w:rPr>
          <w:sz w:val="28"/>
          <w:szCs w:val="28"/>
        </w:rPr>
        <w:t xml:space="preserve"> onde estar parado mais de mês onde o mesmo esteve atrás do engenheiro onde soube que vai retornar em breve as obras. Comentou sobre as gambiarras da comunidade Parque Marina próximo ao cemitério, onde faltou energia e ninguém </w:t>
      </w:r>
      <w:r w:rsidR="00354DE7">
        <w:rPr>
          <w:sz w:val="28"/>
          <w:szCs w:val="28"/>
        </w:rPr>
        <w:t>achava o defeito</w:t>
      </w:r>
      <w:r w:rsidR="00431185">
        <w:rPr>
          <w:sz w:val="28"/>
          <w:szCs w:val="28"/>
        </w:rPr>
        <w:t xml:space="preserve"> </w:t>
      </w:r>
      <w:r w:rsidR="00354DE7">
        <w:rPr>
          <w:sz w:val="28"/>
          <w:szCs w:val="28"/>
        </w:rPr>
        <w:t xml:space="preserve">a </w:t>
      </w:r>
      <w:r w:rsidR="00354DE7">
        <w:rPr>
          <w:sz w:val="28"/>
          <w:szCs w:val="28"/>
        </w:rPr>
        <w:t>ELETROBRAS</w:t>
      </w:r>
      <w:r w:rsidR="00354DE7">
        <w:rPr>
          <w:sz w:val="28"/>
          <w:szCs w:val="28"/>
        </w:rPr>
        <w:t xml:space="preserve"> detectou</w:t>
      </w:r>
      <w:r w:rsidR="00431185">
        <w:rPr>
          <w:sz w:val="28"/>
          <w:szCs w:val="28"/>
        </w:rPr>
        <w:t xml:space="preserve"> que eram as gambiarras </w:t>
      </w:r>
      <w:r w:rsidR="00354DE7">
        <w:rPr>
          <w:sz w:val="28"/>
          <w:szCs w:val="28"/>
        </w:rPr>
        <w:t xml:space="preserve">e cortou todas </w:t>
      </w:r>
      <w:r w:rsidR="00431185">
        <w:rPr>
          <w:sz w:val="28"/>
          <w:szCs w:val="28"/>
        </w:rPr>
        <w:t>deixando a</w:t>
      </w:r>
      <w:r w:rsidR="00354DE7">
        <w:rPr>
          <w:sz w:val="28"/>
          <w:szCs w:val="28"/>
        </w:rPr>
        <w:t xml:space="preserve"> </w:t>
      </w:r>
      <w:r w:rsidR="00431185">
        <w:rPr>
          <w:sz w:val="28"/>
          <w:szCs w:val="28"/>
        </w:rPr>
        <w:t>população com raiva</w:t>
      </w:r>
      <w:r w:rsidR="00354DE7">
        <w:rPr>
          <w:sz w:val="28"/>
          <w:szCs w:val="28"/>
        </w:rPr>
        <w:t>,</w:t>
      </w:r>
      <w:r w:rsidR="00431185">
        <w:rPr>
          <w:sz w:val="28"/>
          <w:szCs w:val="28"/>
        </w:rPr>
        <w:t xml:space="preserve"> onde o procuraram e o mesmo foi ate a </w:t>
      </w:r>
      <w:r w:rsidR="00431185">
        <w:rPr>
          <w:sz w:val="28"/>
          <w:szCs w:val="28"/>
        </w:rPr>
        <w:t>ELETROBRAS</w:t>
      </w:r>
      <w:r w:rsidR="00431185">
        <w:rPr>
          <w:sz w:val="28"/>
          <w:szCs w:val="28"/>
        </w:rPr>
        <w:t xml:space="preserve">  pedir para ligar as gambiarras</w:t>
      </w:r>
      <w:r w:rsidR="00354DE7">
        <w:rPr>
          <w:sz w:val="28"/>
          <w:szCs w:val="28"/>
        </w:rPr>
        <w:t>, seu pedido foi aceito</w:t>
      </w:r>
      <w:r w:rsidR="00431185">
        <w:rPr>
          <w:sz w:val="28"/>
          <w:szCs w:val="28"/>
        </w:rPr>
        <w:t xml:space="preserve"> e logo será liberado os postes para acabar com as gambiarras</w:t>
      </w:r>
      <w:r w:rsidR="00591F0F">
        <w:rPr>
          <w:sz w:val="28"/>
          <w:szCs w:val="28"/>
        </w:rPr>
        <w:t>.</w:t>
      </w:r>
      <w:r w:rsidR="005B4C5E">
        <w:rPr>
          <w:sz w:val="28"/>
          <w:szCs w:val="28"/>
        </w:rPr>
        <w:t xml:space="preserve"> </w:t>
      </w:r>
      <w:bookmarkStart w:id="0" w:name="_GoBack"/>
      <w:bookmarkEnd w:id="0"/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BF42EA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a presente Ata, a qual depois de </w:t>
      </w:r>
      <w:r w:rsidR="00041E59" w:rsidRPr="00B94664">
        <w:rPr>
          <w:sz w:val="28"/>
          <w:szCs w:val="28"/>
        </w:rPr>
        <w:lastRenderedPageBreak/>
        <w:t>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87" w:rsidRDefault="00491A87" w:rsidP="00D05652">
      <w:r>
        <w:separator/>
      </w:r>
    </w:p>
  </w:endnote>
  <w:endnote w:type="continuationSeparator" w:id="0">
    <w:p w:rsidR="00491A87" w:rsidRDefault="00491A87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87" w:rsidRDefault="00491A87" w:rsidP="00D05652">
      <w:r>
        <w:separator/>
      </w:r>
    </w:p>
  </w:footnote>
  <w:footnote w:type="continuationSeparator" w:id="0">
    <w:p w:rsidR="00491A87" w:rsidRDefault="00491A87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1F5FE1"/>
    <w:rsid w:val="00200DE8"/>
    <w:rsid w:val="00200E61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4DE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185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228A"/>
    <w:rsid w:val="004827CD"/>
    <w:rsid w:val="00483991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394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286B-EB3E-4D65-968A-89F1A49B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10903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640</cp:revision>
  <cp:lastPrinted>2016-08-24T13:22:00Z</cp:lastPrinted>
  <dcterms:created xsi:type="dcterms:W3CDTF">2013-06-26T10:09:00Z</dcterms:created>
  <dcterms:modified xsi:type="dcterms:W3CDTF">2016-09-13T13:52:00Z</dcterms:modified>
</cp:coreProperties>
</file>